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DE" w:rsidRPr="005466DE" w:rsidRDefault="005466DE" w:rsidP="005466DE">
      <w:pPr>
        <w:spacing w:after="160" w:line="259" w:lineRule="auto"/>
        <w:ind w:right="-284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5466DE">
        <w:rPr>
          <w:rFonts w:ascii="Times New Roman" w:eastAsia="Calibri" w:hAnsi="Times New Roman" w:cs="Times New Roman"/>
          <w:b/>
          <w:sz w:val="28"/>
        </w:rPr>
        <w:t>Мама-предприниматель из Ростова запустит производство цветного стекла благодаря господдержке в рамках нацпроекта</w:t>
      </w:r>
    </w:p>
    <w:bookmarkEnd w:id="0"/>
    <w:p w:rsidR="005466DE" w:rsidRPr="005466DE" w:rsidRDefault="005466DE" w:rsidP="005466DE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Мастер-мозаичист Марина Яблонская – одна из двух победительниц регионального этапа федеральной 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грантовой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программы «Мама-предприниматель» </w:t>
      </w:r>
      <w:r w:rsidRPr="0054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2024.  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Ростовчанка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помогала восстанавливать уникальную советскую мозаику в переходах города, два сложных объекта – фонтан «Лиры» и скульптурную композицию «Рыбка и волна» </w:t>
      </w:r>
      <w:proofErr w:type="gram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на</w:t>
      </w:r>
      <w:proofErr w:type="gram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Пушкинской. Марина – член Союза реставраторов России, несколько лет назад получила престижную Международную премию имени Алексея 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Комеча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за работу по сохранению монументальных мозаик XX века в Ростове-на-Дону.</w:t>
      </w:r>
    </w:p>
    <w:p w:rsidR="005466DE" w:rsidRPr="005466DE" w:rsidRDefault="005466DE" w:rsidP="005466DE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Второе направление деятельности – работа в собственной творческой мастерской на заказ. Являясь индивидуальным предпринимателем с 2012 года, она изготавливает мозаичные панно из смальты, витражного стекла, а также из 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смальтоплитки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. В обучающий проект «Мама-предприниматель» Марина пришла с запросом масштабировать свой бизнес. Признается, с проблемой, когда в наличии нет стекла нужного цвета, приходилось сталкиваться довольно часто. С помощью экспертов она нашла выход: решила открыть собственную 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смальтоварню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, которая не просто поможет закрыть потребность поиска нужного материала, но и даст возможность экспериментировать с цветом.</w:t>
      </w:r>
    </w:p>
    <w:p w:rsidR="005466DE" w:rsidRPr="005466DE" w:rsidRDefault="005466DE" w:rsidP="005466DE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54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На средства гранта я дооборудую свою мастерскую: закуплю две печи для выплавки смальты – так называется цветное непрозрачное стекло, изготовленное по специальным технологиям выплавки. В одной печи стекло будет «вариться», а после отливки в специальных формах оно отправится в другую печь на обжиг. Это раз и навсегда решит проблему поиска материала и откроет безграничные возможности для творчества, </w:t>
      </w:r>
      <w:r w:rsidRPr="005466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поделилась Марина Яблонская.</w:t>
      </w:r>
    </w:p>
    <w:p w:rsidR="005466DE" w:rsidRPr="005466DE" w:rsidRDefault="005466DE" w:rsidP="005466DE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Проект «Мама-предприниматель» существует в России с 2013 года. В Ростовской области он реализовался в седьмой раз. В 2019 году программа была включена Минэкономразвития России в перечень программ для предпринимателей, реализуемых в рамках национального проекта </w:t>
      </w:r>
      <w:hyperlink r:id="rId5" w:tgtFrame="_blank" w:history="1">
        <w:r w:rsidRPr="005466DE">
          <w:rPr>
            <w:rFonts w:ascii="Times New Roman" w:eastAsia="Times New Roman" w:hAnsi="Times New Roman" w:cs="Times New Roman"/>
            <w:color w:val="2449AF"/>
            <w:sz w:val="28"/>
            <w:szCs w:val="24"/>
            <w:u w:val="single"/>
            <w:lang w:eastAsia="ru-RU"/>
          </w:rPr>
          <w:t>«Малое и среднее предпринимательство»</w:t>
        </w:r>
      </w:hyperlink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. Организатором регионального этапа проекта с 2020 года выступает Ростовское региональное агентство поддержки предпринимательства (АНО МФК «РРАПП»), центр «Мой бизнес».</w:t>
      </w:r>
    </w:p>
    <w:p w:rsidR="005466DE" w:rsidRPr="005466DE" w:rsidRDefault="005466DE" w:rsidP="005466DE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Количество финалисток и качество их проектов говорит о том, что донские мамы-предпринимательницы </w:t>
      </w:r>
      <w:proofErr w:type="gram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смело</w:t>
      </w:r>
      <w:proofErr w:type="gram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шагают вперед, демонстрируя свою предпринимательскую смекалку. География и, соответственно, число участниц растут. В прошлом году программу «Мама-предприниматель» прошли более 100 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дончанок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, в этом заявки подали свыше 130 жительниц Ростовской области.</w:t>
      </w:r>
    </w:p>
    <w:p w:rsidR="005466DE" w:rsidRPr="005466DE" w:rsidRDefault="005466DE" w:rsidP="005466DE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</w:pP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Актуальную информацию о предстоящих образовательных проектах центра «Мой бизнес»  можно найти на официальном </w:t>
      </w:r>
      <w:hyperlink r:id="rId6" w:tgtFrame="_blank" w:history="1">
        <w:r w:rsidRPr="005466DE">
          <w:rPr>
            <w:rFonts w:ascii="Times New Roman" w:eastAsia="Times New Roman" w:hAnsi="Times New Roman" w:cs="Times New Roman"/>
            <w:color w:val="2449AF"/>
            <w:sz w:val="28"/>
            <w:szCs w:val="24"/>
            <w:u w:val="single"/>
            <w:lang w:eastAsia="ru-RU"/>
          </w:rPr>
          <w:t>сайте</w:t>
        </w:r>
      </w:hyperlink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 в разделе «Мероприятия». </w:t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lastRenderedPageBreak/>
        <w:t xml:space="preserve">Получить консультацию по всем мерам господдержки донского бизнеса можно по телефону 8(804)333-32-31, в онлайн-чате и в социальных сетях: </w:t>
      </w:r>
      <w:hyperlink r:id="rId7" w:tgtFrame="_blank" w:history="1">
        <w:proofErr w:type="spellStart"/>
        <w:r w:rsidRPr="005466DE">
          <w:rPr>
            <w:rFonts w:ascii="Times New Roman" w:eastAsia="Times New Roman" w:hAnsi="Times New Roman" w:cs="Times New Roman"/>
            <w:color w:val="2449AF"/>
            <w:sz w:val="28"/>
            <w:szCs w:val="24"/>
            <w:u w:val="single"/>
            <w:lang w:eastAsia="ru-RU"/>
          </w:rPr>
          <w:t>ВКонтакте</w:t>
        </w:r>
        <w:proofErr w:type="spellEnd"/>
      </w:hyperlink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 xml:space="preserve"> и </w:t>
      </w:r>
      <w:proofErr w:type="spellStart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fldChar w:fldCharType="begin"/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instrText xml:space="preserve"> HYPERLINK "https://t.me/mbrostov" \t "_blank" </w:instrText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fldChar w:fldCharType="separate"/>
      </w:r>
      <w:r w:rsidRPr="005466DE">
        <w:rPr>
          <w:rFonts w:ascii="Times New Roman" w:eastAsia="Times New Roman" w:hAnsi="Times New Roman" w:cs="Times New Roman"/>
          <w:color w:val="2449AF"/>
          <w:sz w:val="28"/>
          <w:szCs w:val="24"/>
          <w:u w:val="single"/>
          <w:lang w:eastAsia="ru-RU"/>
        </w:rPr>
        <w:t>Telegram</w:t>
      </w:r>
      <w:proofErr w:type="spellEnd"/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fldChar w:fldCharType="end"/>
      </w:r>
      <w:r w:rsidRPr="005466DE">
        <w:rPr>
          <w:rFonts w:ascii="Times New Roman" w:eastAsia="Times New Roman" w:hAnsi="Times New Roman" w:cs="Times New Roman"/>
          <w:color w:val="020B22"/>
          <w:sz w:val="28"/>
          <w:szCs w:val="24"/>
          <w:lang w:eastAsia="ru-RU"/>
        </w:rPr>
        <w:t>.</w:t>
      </w:r>
    </w:p>
    <w:p w:rsidR="00882387" w:rsidRDefault="00882387"/>
    <w:sectPr w:rsidR="008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1"/>
    <w:rsid w:val="005466DE"/>
    <w:rsid w:val="00882387"/>
    <w:rsid w:val="00E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b_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nland.ru/news/0/edit/mbrostov.ru" TargetMode="External"/><Relationship Id="rId5" Type="http://schemas.openxmlformats.org/officeDocument/2006/relationships/hyperlink" Target="https://www.donland.ru/activity/251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2024-08-23T06:51:00Z</dcterms:created>
  <dcterms:modified xsi:type="dcterms:W3CDTF">2024-08-23T06:52:00Z</dcterms:modified>
</cp:coreProperties>
</file>